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227EE43"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6A435C">
        <w:rPr>
          <w:rFonts w:asciiTheme="minorHAnsi" w:hAnsiTheme="minorHAnsi" w:cstheme="minorHAnsi"/>
          <w:sz w:val="22"/>
          <w:szCs w:val="22"/>
          <w:lang w:val="lt-LT"/>
        </w:rPr>
        <w:t>Vilnius, 2021</w:t>
      </w:r>
      <w:r w:rsidR="00015C06" w:rsidRPr="006A435C">
        <w:rPr>
          <w:rFonts w:asciiTheme="minorHAnsi" w:hAnsiTheme="minorHAnsi" w:cstheme="minorHAnsi"/>
          <w:sz w:val="22"/>
          <w:szCs w:val="22"/>
          <w:lang w:val="lt-LT"/>
        </w:rPr>
        <w:t xml:space="preserve"> m. </w:t>
      </w:r>
      <w:r w:rsidR="006A435C" w:rsidRPr="006A435C">
        <w:rPr>
          <w:rFonts w:asciiTheme="minorHAnsi" w:hAnsiTheme="minorHAnsi" w:cstheme="minorHAnsi"/>
          <w:sz w:val="22"/>
          <w:szCs w:val="22"/>
          <w:lang w:val="lt-LT"/>
        </w:rPr>
        <w:t>balandžio 7</w:t>
      </w:r>
      <w:r w:rsidR="00015C06" w:rsidRPr="006A435C">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7E1852CC" w14:textId="3CE6C485" w:rsidR="008863E8" w:rsidRDefault="007B34B5" w:rsidP="64D7F922">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4D7F922">
        <w:rPr>
          <w:rFonts w:asciiTheme="minorHAnsi" w:hAnsiTheme="minorHAnsi" w:cstheme="minorBidi"/>
          <w:b/>
          <w:bCs/>
          <w:color w:val="1F497D" w:themeColor="text2"/>
          <w:sz w:val="36"/>
          <w:szCs w:val="36"/>
          <w:lang w:val="lt-LT"/>
        </w:rPr>
        <w:t>Trys</w:t>
      </w:r>
      <w:r w:rsidR="008863E8" w:rsidRPr="64D7F922">
        <w:rPr>
          <w:rFonts w:asciiTheme="minorHAnsi" w:hAnsiTheme="minorHAnsi" w:cstheme="minorBidi"/>
          <w:b/>
          <w:bCs/>
          <w:color w:val="1F497D" w:themeColor="text2"/>
          <w:sz w:val="36"/>
          <w:szCs w:val="36"/>
          <w:lang w:val="lt-LT"/>
        </w:rPr>
        <w:t xml:space="preserve"> akušerės patarimai, kaip išrinkti tobulai kūdikiams tinkančias sauskelnes</w:t>
      </w:r>
    </w:p>
    <w:p w14:paraId="3A8F8CE2" w14:textId="065E0C5A" w:rsidR="008863E8" w:rsidRPr="008863E8" w:rsidRDefault="008863E8" w:rsidP="64D7F922">
      <w:pPr>
        <w:jc w:val="center"/>
        <w:rPr>
          <w:rFonts w:asciiTheme="minorHAnsi" w:hAnsiTheme="minorHAnsi" w:cstheme="minorBidi"/>
          <w:b/>
          <w:bCs/>
          <w:color w:val="1F497D" w:themeColor="text2"/>
          <w:sz w:val="36"/>
          <w:szCs w:val="36"/>
          <w:lang w:val="lt-LT"/>
        </w:rPr>
      </w:pPr>
    </w:p>
    <w:p w14:paraId="3BEB6122" w14:textId="1B258C9E" w:rsid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b/>
          <w:bCs/>
          <w:sz w:val="22"/>
          <w:szCs w:val="22"/>
          <w:lang w:val="lt-LT"/>
        </w:rPr>
        <w:t xml:space="preserve">Prieš daugiau nei 70 metų pradėtos naudoti sauskelnės spėjo tapti neatsiejama vaikų ir juos auginančių tėvų kasdienybės dalimi. Anot akušerės ir tėvystės mokyklos „Gandro lizdas“ įkūrėjos Ievos Girdvainienės, norint įsigyti vaikelio odos nedirginančias ir tobulai jį apgaubiančias sauskelnes, būtina atkreipti dėmesį į tris pagrindinius aspektus – sugeriamumą, kokybę ir patogumą. </w:t>
      </w:r>
    </w:p>
    <w:p w14:paraId="3B6C18C3" w14:textId="77777777" w:rsidR="008863E8" w:rsidRDefault="008863E8" w:rsidP="008863E8">
      <w:pPr>
        <w:jc w:val="both"/>
        <w:rPr>
          <w:rFonts w:asciiTheme="minorHAnsi" w:hAnsiTheme="minorHAnsi" w:cstheme="minorHAnsi"/>
          <w:bCs/>
          <w:sz w:val="22"/>
          <w:szCs w:val="22"/>
          <w:lang w:val="lt-LT"/>
        </w:rPr>
      </w:pPr>
    </w:p>
    <w:p w14:paraId="3CFEB207" w14:textId="19606B83" w:rsidR="008863E8"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I.</w:t>
      </w:r>
      <w:r>
        <w:rPr>
          <w:rFonts w:asciiTheme="minorHAnsi" w:hAnsiTheme="minorHAnsi" w:cstheme="minorHAnsi"/>
          <w:bCs/>
          <w:sz w:val="22"/>
          <w:szCs w:val="22"/>
          <w:lang w:val="lt-LT"/>
        </w:rPr>
        <w:t xml:space="preserve"> </w:t>
      </w:r>
      <w:r w:rsidRPr="008863E8">
        <w:rPr>
          <w:rFonts w:asciiTheme="minorHAnsi" w:hAnsiTheme="minorHAnsi" w:cstheme="minorHAnsi"/>
          <w:bCs/>
          <w:sz w:val="22"/>
          <w:szCs w:val="22"/>
          <w:lang w:val="lt-LT"/>
        </w:rPr>
        <w:t>G</w:t>
      </w:r>
      <w:r>
        <w:rPr>
          <w:rFonts w:asciiTheme="minorHAnsi" w:hAnsiTheme="minorHAnsi" w:cstheme="minorHAnsi"/>
          <w:bCs/>
          <w:sz w:val="22"/>
          <w:szCs w:val="22"/>
          <w:lang w:val="lt-LT"/>
        </w:rPr>
        <w:t xml:space="preserve">irdvainienės teigimu, šiandien sauskelnės yra viena iš priemonių, be kurių nebeįsivaizduojame vaikų auginimo, itin palengvinanti tiek kūdikių, tiek jų tėvelių gyvenimą. Vis dėlto daugelis pradedančiųjų ar net patyrusių tėvų neretai susiduria su problemomis, priimdami sprendimą, kokias sauskelnes naudoti. </w:t>
      </w:r>
    </w:p>
    <w:p w14:paraId="4DD9E67D" w14:textId="77777777" w:rsidR="008863E8" w:rsidRDefault="008863E8" w:rsidP="008863E8">
      <w:pPr>
        <w:jc w:val="both"/>
        <w:rPr>
          <w:rFonts w:asciiTheme="minorHAnsi" w:hAnsiTheme="minorHAnsi" w:cstheme="minorHAnsi"/>
          <w:bCs/>
          <w:sz w:val="22"/>
          <w:szCs w:val="22"/>
          <w:lang w:val="lt-LT"/>
        </w:rPr>
      </w:pPr>
    </w:p>
    <w:p w14:paraId="5AC1FCD2" w14:textId="502C3706" w:rsid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„Ne vienas tėvelis pritars, kad sauskelnės itin palengvina kūdikių gyvenimą, prisideda prie tėvų galimybės užtikrinti mažylio švarią ir itin jautrios odos apsaugą. Tačiau siekiant garantuoti vaiko komfortą ir saugų augimą, būtina išsi</w:t>
      </w:r>
      <w:r>
        <w:rPr>
          <w:rFonts w:asciiTheme="minorHAnsi" w:hAnsiTheme="minorHAnsi" w:cstheme="minorHAnsi"/>
          <w:bCs/>
          <w:sz w:val="22"/>
          <w:szCs w:val="22"/>
          <w:lang w:val="lt-LT"/>
        </w:rPr>
        <w:t>rinkti tinkamiausias sauskelnes. Tereikia atkreipti dėmesį į tris mažas, bet svarbias detales</w:t>
      </w:r>
      <w:r w:rsidRPr="008863E8">
        <w:rPr>
          <w:rFonts w:asciiTheme="minorHAnsi" w:hAnsiTheme="minorHAnsi" w:cstheme="minorHAnsi"/>
          <w:bCs/>
          <w:sz w:val="22"/>
          <w:szCs w:val="22"/>
          <w:lang w:val="lt-LT"/>
        </w:rPr>
        <w:t>“</w:t>
      </w:r>
      <w:r>
        <w:rPr>
          <w:rFonts w:asciiTheme="minorHAnsi" w:hAnsiTheme="minorHAnsi" w:cstheme="minorHAnsi"/>
          <w:bCs/>
          <w:sz w:val="22"/>
          <w:szCs w:val="22"/>
          <w:lang w:val="lt-LT"/>
        </w:rPr>
        <w:t>, – sako akušerė.</w:t>
      </w:r>
    </w:p>
    <w:p w14:paraId="6934563F" w14:textId="77777777" w:rsidR="008863E8" w:rsidRDefault="008863E8" w:rsidP="008863E8">
      <w:pPr>
        <w:jc w:val="both"/>
        <w:rPr>
          <w:rFonts w:asciiTheme="minorHAnsi" w:hAnsiTheme="minorHAnsi" w:cstheme="minorHAnsi"/>
          <w:bCs/>
          <w:sz w:val="22"/>
          <w:szCs w:val="22"/>
          <w:lang w:val="lt-LT"/>
        </w:rPr>
      </w:pPr>
    </w:p>
    <w:p w14:paraId="17DDA4C0" w14:textId="605AEC05" w:rsidR="008863E8" w:rsidRPr="008863E8" w:rsidRDefault="008863E8" w:rsidP="64D7F922">
      <w:pPr>
        <w:jc w:val="both"/>
        <w:rPr>
          <w:rFonts w:asciiTheme="minorHAnsi" w:hAnsiTheme="minorHAnsi" w:cstheme="minorBidi"/>
          <w:b/>
          <w:bCs/>
          <w:sz w:val="22"/>
          <w:szCs w:val="22"/>
          <w:lang w:val="lt-LT"/>
        </w:rPr>
      </w:pPr>
      <w:r w:rsidRPr="64D7F922">
        <w:rPr>
          <w:rFonts w:asciiTheme="minorHAnsi" w:hAnsiTheme="minorHAnsi" w:cstheme="minorBidi"/>
          <w:b/>
          <w:bCs/>
          <w:sz w:val="22"/>
          <w:szCs w:val="22"/>
          <w:lang w:val="lt-LT"/>
        </w:rPr>
        <w:t>Viena pagrindinių savybių – sugeriamumas</w:t>
      </w:r>
    </w:p>
    <w:p w14:paraId="54D334BD" w14:textId="77777777" w:rsidR="008863E8" w:rsidRPr="008863E8" w:rsidRDefault="008863E8" w:rsidP="008863E8">
      <w:pPr>
        <w:jc w:val="both"/>
        <w:rPr>
          <w:rFonts w:asciiTheme="minorHAnsi" w:hAnsiTheme="minorHAnsi" w:cstheme="minorHAnsi"/>
          <w:bCs/>
          <w:sz w:val="22"/>
          <w:szCs w:val="22"/>
          <w:lang w:val="lt-LT"/>
        </w:rPr>
      </w:pPr>
    </w:p>
    <w:p w14:paraId="0D13F9C2" w14:textId="2391D540" w:rsidR="008863E8" w:rsidRP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sz w:val="22"/>
          <w:szCs w:val="22"/>
          <w:lang w:val="lt-LT"/>
        </w:rPr>
        <w:t xml:space="preserve">Pasak akušerės, bene pagrindinė sauskelnių funkcija yra jų sugeriamumas. </w:t>
      </w:r>
      <w:r w:rsidR="00494D64" w:rsidRPr="64D7F922">
        <w:rPr>
          <w:rFonts w:asciiTheme="minorHAnsi" w:hAnsiTheme="minorHAnsi" w:cstheme="minorBidi"/>
          <w:sz w:val="22"/>
          <w:szCs w:val="22"/>
          <w:lang w:val="lt-LT"/>
        </w:rPr>
        <w:t>P</w:t>
      </w:r>
      <w:r w:rsidRPr="64D7F922">
        <w:rPr>
          <w:rFonts w:asciiTheme="minorHAnsi" w:hAnsiTheme="minorHAnsi" w:cstheme="minorBidi"/>
          <w:sz w:val="22"/>
          <w:szCs w:val="22"/>
          <w:lang w:val="lt-LT"/>
        </w:rPr>
        <w:t xml:space="preserve">irmą gyvenimo mėnesį naujagimiai šlapinasi ne mažiau </w:t>
      </w:r>
      <w:r w:rsidR="00494D64" w:rsidRPr="64D7F922">
        <w:rPr>
          <w:rFonts w:asciiTheme="minorHAnsi" w:hAnsiTheme="minorHAnsi" w:cstheme="minorBidi"/>
          <w:sz w:val="22"/>
          <w:szCs w:val="22"/>
          <w:lang w:val="lt-LT"/>
        </w:rPr>
        <w:t xml:space="preserve">kaip </w:t>
      </w:r>
      <w:r w:rsidRPr="64D7F922">
        <w:rPr>
          <w:rFonts w:asciiTheme="minorHAnsi" w:hAnsiTheme="minorHAnsi" w:cstheme="minorBidi"/>
          <w:sz w:val="22"/>
          <w:szCs w:val="22"/>
          <w:lang w:val="lt-LT"/>
        </w:rPr>
        <w:t>6 kart</w:t>
      </w:r>
      <w:r w:rsidR="00494D64" w:rsidRPr="64D7F922">
        <w:rPr>
          <w:rFonts w:asciiTheme="minorHAnsi" w:hAnsiTheme="minorHAnsi" w:cstheme="minorBidi"/>
          <w:sz w:val="22"/>
          <w:szCs w:val="22"/>
          <w:lang w:val="lt-LT"/>
        </w:rPr>
        <w:t xml:space="preserve">us </w:t>
      </w:r>
      <w:r w:rsidRPr="64D7F922">
        <w:rPr>
          <w:rFonts w:asciiTheme="minorHAnsi" w:hAnsiTheme="minorHAnsi" w:cstheme="minorBidi"/>
          <w:sz w:val="22"/>
          <w:szCs w:val="22"/>
          <w:lang w:val="lt-LT"/>
        </w:rPr>
        <w:t xml:space="preserve">per parą bei </w:t>
      </w:r>
      <w:r w:rsidR="00494D64" w:rsidRPr="64D7F922">
        <w:rPr>
          <w:rFonts w:asciiTheme="minorHAnsi" w:hAnsiTheme="minorHAnsi" w:cstheme="minorBidi"/>
          <w:sz w:val="22"/>
          <w:szCs w:val="22"/>
          <w:lang w:val="lt-LT"/>
        </w:rPr>
        <w:t xml:space="preserve">tuštinasi </w:t>
      </w:r>
      <w:r w:rsidRPr="64D7F922">
        <w:rPr>
          <w:rFonts w:asciiTheme="minorHAnsi" w:hAnsiTheme="minorHAnsi" w:cstheme="minorBidi"/>
          <w:sz w:val="22"/>
          <w:szCs w:val="22"/>
          <w:lang w:val="lt-LT"/>
        </w:rPr>
        <w:t xml:space="preserve">kelis kartus per dieną, </w:t>
      </w:r>
      <w:r w:rsidR="00494D64" w:rsidRPr="64D7F922">
        <w:rPr>
          <w:rFonts w:asciiTheme="minorHAnsi" w:hAnsiTheme="minorHAnsi" w:cstheme="minorBidi"/>
          <w:sz w:val="22"/>
          <w:szCs w:val="22"/>
          <w:lang w:val="lt-LT"/>
        </w:rPr>
        <w:t xml:space="preserve">tad </w:t>
      </w:r>
      <w:r w:rsidRPr="64D7F922">
        <w:rPr>
          <w:rFonts w:asciiTheme="minorHAnsi" w:hAnsiTheme="minorHAnsi" w:cstheme="minorBidi"/>
          <w:sz w:val="22"/>
          <w:szCs w:val="22"/>
          <w:lang w:val="lt-LT"/>
        </w:rPr>
        <w:t xml:space="preserve">reikėtų įsitikinti, kad sauskelnės kaip įmanoma geriau sulaiko skysčius. „Efektyvesnį drėgmę sugeriantį sluoksnį turinčios sauskelnės kūdikį sausą išlaiko gerokai ilgiau, tokiu būdu drėgmė nedirgina jų odos, vaikeliai būna ramesni ir juda laisviau“, – sako I. Girdvainienė. </w:t>
      </w:r>
    </w:p>
    <w:p w14:paraId="343939D2" w14:textId="77777777" w:rsidR="008863E8" w:rsidRPr="008863E8" w:rsidRDefault="008863E8" w:rsidP="008863E8">
      <w:pPr>
        <w:jc w:val="both"/>
        <w:rPr>
          <w:rFonts w:asciiTheme="minorHAnsi" w:hAnsiTheme="minorHAnsi" w:cstheme="minorHAnsi"/>
          <w:bCs/>
          <w:sz w:val="22"/>
          <w:szCs w:val="22"/>
          <w:lang w:val="lt-LT"/>
        </w:rPr>
      </w:pPr>
    </w:p>
    <w:p w14:paraId="52613256" w14:textId="77F00DEE" w:rsidR="008863E8" w:rsidRP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sz w:val="22"/>
          <w:szCs w:val="22"/>
          <w:lang w:val="lt-LT"/>
        </w:rPr>
        <w:t xml:space="preserve">„Lidl Lietuva“ pirkimų skyriaus vadovė Justina Šležienė </w:t>
      </w:r>
      <w:r w:rsidR="00494D64" w:rsidRPr="64D7F922">
        <w:rPr>
          <w:rFonts w:asciiTheme="minorHAnsi" w:hAnsiTheme="minorHAnsi" w:cstheme="minorBidi"/>
          <w:sz w:val="22"/>
          <w:szCs w:val="22"/>
          <w:lang w:val="lt-LT"/>
        </w:rPr>
        <w:t>teigia</w:t>
      </w:r>
      <w:r w:rsidRPr="64D7F922">
        <w:rPr>
          <w:rFonts w:asciiTheme="minorHAnsi" w:hAnsiTheme="minorHAnsi" w:cstheme="minorBidi"/>
          <w:sz w:val="22"/>
          <w:szCs w:val="22"/>
          <w:lang w:val="lt-LT"/>
        </w:rPr>
        <w:t>, kad būtent „Lidl“ parduotuvėse tėveliai gali rasti atnaujintų „Lupilu“ prekių ženklo sauskelnių su „</w:t>
      </w:r>
      <w:r w:rsidR="007B34B5" w:rsidRPr="64D7F922">
        <w:rPr>
          <w:rFonts w:asciiTheme="minorHAnsi" w:hAnsiTheme="minorHAnsi" w:cstheme="minorBidi"/>
          <w:sz w:val="22"/>
          <w:szCs w:val="22"/>
          <w:lang w:val="lt-LT"/>
        </w:rPr>
        <w:t>Fast</w:t>
      </w:r>
      <w:r w:rsidRPr="64D7F922">
        <w:rPr>
          <w:rFonts w:asciiTheme="minorHAnsi" w:hAnsiTheme="minorHAnsi" w:cstheme="minorBidi"/>
          <w:sz w:val="22"/>
          <w:szCs w:val="22"/>
          <w:lang w:val="lt-LT"/>
        </w:rPr>
        <w:t>-dry“ sistema.</w:t>
      </w:r>
    </w:p>
    <w:p w14:paraId="2716E418" w14:textId="77777777" w:rsidR="008863E8" w:rsidRPr="008863E8" w:rsidRDefault="008863E8" w:rsidP="008863E8">
      <w:pPr>
        <w:jc w:val="both"/>
        <w:rPr>
          <w:rFonts w:asciiTheme="minorHAnsi" w:hAnsiTheme="minorHAnsi" w:cstheme="minorHAnsi"/>
          <w:bCs/>
          <w:sz w:val="22"/>
          <w:szCs w:val="22"/>
          <w:lang w:val="lt-LT"/>
        </w:rPr>
      </w:pPr>
    </w:p>
    <w:p w14:paraId="75D4E32F" w14:textId="6BE197F2" w:rsidR="008863E8" w:rsidRP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sz w:val="22"/>
          <w:szCs w:val="22"/>
          <w:lang w:val="lt-LT"/>
        </w:rPr>
        <w:t xml:space="preserve">„Sauskelnės yra bene dažniausiai naudojama kūdikių higienos priemonė, </w:t>
      </w:r>
      <w:r w:rsidR="00E37C7B" w:rsidRPr="64D7F922">
        <w:rPr>
          <w:rFonts w:asciiTheme="minorHAnsi" w:hAnsiTheme="minorHAnsi" w:cstheme="minorBidi"/>
          <w:sz w:val="22"/>
          <w:szCs w:val="22"/>
          <w:lang w:val="lt-LT"/>
        </w:rPr>
        <w:t>tad</w:t>
      </w:r>
      <w:r w:rsidRPr="64D7F922">
        <w:rPr>
          <w:rFonts w:asciiTheme="minorHAnsi" w:hAnsiTheme="minorHAnsi" w:cstheme="minorBidi"/>
          <w:sz w:val="22"/>
          <w:szCs w:val="22"/>
          <w:lang w:val="lt-LT"/>
        </w:rPr>
        <w:t xml:space="preserve"> joms skiriame itin daug dėmesio – tiek jų kokybei, tiek papildomų savybių diegimui. </w:t>
      </w:r>
      <w:r w:rsidR="00494D64" w:rsidRPr="64D7F922">
        <w:rPr>
          <w:rFonts w:asciiTheme="minorHAnsi" w:hAnsiTheme="minorHAnsi" w:cstheme="minorBidi"/>
          <w:sz w:val="22"/>
          <w:szCs w:val="22"/>
          <w:lang w:val="lt-LT"/>
        </w:rPr>
        <w:t>M</w:t>
      </w:r>
      <w:r w:rsidRPr="64D7F922">
        <w:rPr>
          <w:rFonts w:asciiTheme="minorHAnsi" w:hAnsiTheme="minorHAnsi" w:cstheme="minorBidi"/>
          <w:sz w:val="22"/>
          <w:szCs w:val="22"/>
          <w:lang w:val="lt-LT"/>
        </w:rPr>
        <w:t>ūsų prekybos tinkle apsiperkantys tėveliai gali rasti patobulintų „Lupilu“ sauskelnių, kuriose esanti „</w:t>
      </w:r>
      <w:r w:rsidR="007B34B5" w:rsidRPr="64D7F922">
        <w:rPr>
          <w:rFonts w:asciiTheme="minorHAnsi" w:hAnsiTheme="minorHAnsi" w:cstheme="minorBidi"/>
          <w:sz w:val="22"/>
          <w:szCs w:val="22"/>
          <w:lang w:val="lt-LT"/>
        </w:rPr>
        <w:t>Fast</w:t>
      </w:r>
      <w:r w:rsidRPr="64D7F922">
        <w:rPr>
          <w:rFonts w:asciiTheme="minorHAnsi" w:hAnsiTheme="minorHAnsi" w:cstheme="minorBidi"/>
          <w:sz w:val="22"/>
          <w:szCs w:val="22"/>
          <w:lang w:val="lt-LT"/>
        </w:rPr>
        <w:t>-dry“ technologija užtikrins</w:t>
      </w:r>
      <w:r w:rsidR="00E37C7B" w:rsidRPr="64D7F922">
        <w:rPr>
          <w:rFonts w:asciiTheme="minorHAnsi" w:hAnsiTheme="minorHAnsi" w:cstheme="minorBidi"/>
          <w:sz w:val="22"/>
          <w:szCs w:val="22"/>
          <w:lang w:val="lt-LT"/>
        </w:rPr>
        <w:t xml:space="preserve"> </w:t>
      </w:r>
      <w:r w:rsidRPr="64D7F922">
        <w:rPr>
          <w:rFonts w:asciiTheme="minorHAnsi" w:hAnsiTheme="minorHAnsi" w:cstheme="minorBidi"/>
          <w:sz w:val="22"/>
          <w:szCs w:val="22"/>
          <w:lang w:val="lt-LT"/>
        </w:rPr>
        <w:t>sausas kūdikių dienas ir ramų miegą“, – sako J. Šležienė.</w:t>
      </w:r>
    </w:p>
    <w:p w14:paraId="65988443" w14:textId="77777777" w:rsidR="008863E8" w:rsidRPr="008863E8" w:rsidRDefault="008863E8" w:rsidP="008863E8">
      <w:pPr>
        <w:jc w:val="both"/>
        <w:rPr>
          <w:rFonts w:asciiTheme="minorHAnsi" w:hAnsiTheme="minorHAnsi" w:cstheme="minorHAnsi"/>
          <w:b/>
          <w:bCs/>
          <w:sz w:val="22"/>
          <w:szCs w:val="22"/>
          <w:lang w:val="lt-LT"/>
        </w:rPr>
      </w:pPr>
    </w:p>
    <w:p w14:paraId="031C6908" w14:textId="77777777" w:rsidR="008863E8" w:rsidRDefault="008863E8" w:rsidP="008863E8">
      <w:pPr>
        <w:jc w:val="both"/>
        <w:rPr>
          <w:rFonts w:asciiTheme="minorHAnsi" w:hAnsiTheme="minorHAnsi" w:cstheme="minorHAnsi"/>
          <w:b/>
          <w:bCs/>
          <w:sz w:val="22"/>
          <w:szCs w:val="22"/>
          <w:lang w:val="lt-LT"/>
        </w:rPr>
      </w:pPr>
      <w:r w:rsidRPr="008863E8">
        <w:rPr>
          <w:rFonts w:asciiTheme="minorHAnsi" w:hAnsiTheme="minorHAnsi" w:cstheme="minorHAnsi"/>
          <w:b/>
          <w:bCs/>
          <w:sz w:val="22"/>
          <w:szCs w:val="22"/>
          <w:lang w:val="lt-LT"/>
        </w:rPr>
        <w:t>Sauskelnių kokybę nurodo turimi ženklinimai</w:t>
      </w:r>
    </w:p>
    <w:p w14:paraId="069D8F8B" w14:textId="77777777" w:rsidR="008863E8" w:rsidRPr="008863E8" w:rsidRDefault="008863E8" w:rsidP="008863E8">
      <w:pPr>
        <w:jc w:val="both"/>
        <w:rPr>
          <w:rFonts w:asciiTheme="minorHAnsi" w:hAnsiTheme="minorHAnsi" w:cstheme="minorHAnsi"/>
          <w:b/>
          <w:bCs/>
          <w:sz w:val="22"/>
          <w:szCs w:val="22"/>
          <w:lang w:val="lt-LT"/>
        </w:rPr>
      </w:pPr>
    </w:p>
    <w:p w14:paraId="73F5FB0B" w14:textId="2E7F5601" w:rsidR="008863E8"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Anot I. Girdvainienės,</w:t>
      </w:r>
      <w:r>
        <w:rPr>
          <w:rFonts w:asciiTheme="minorHAnsi" w:hAnsiTheme="minorHAnsi" w:cstheme="minorHAnsi"/>
          <w:bCs/>
          <w:sz w:val="22"/>
          <w:szCs w:val="22"/>
          <w:lang w:val="lt-LT"/>
        </w:rPr>
        <w:t xml:space="preserve"> </w:t>
      </w:r>
      <w:r w:rsidRPr="008863E8">
        <w:rPr>
          <w:rFonts w:asciiTheme="minorHAnsi" w:hAnsiTheme="minorHAnsi" w:cstheme="minorHAnsi"/>
          <w:bCs/>
          <w:sz w:val="22"/>
          <w:szCs w:val="22"/>
          <w:lang w:val="lt-LT"/>
        </w:rPr>
        <w:t xml:space="preserve">norint užtikrinti sveiką </w:t>
      </w:r>
      <w:r>
        <w:rPr>
          <w:rFonts w:asciiTheme="minorHAnsi" w:hAnsiTheme="minorHAnsi" w:cstheme="minorHAnsi"/>
          <w:bCs/>
          <w:sz w:val="22"/>
          <w:szCs w:val="22"/>
          <w:lang w:val="lt-LT"/>
        </w:rPr>
        <w:t xml:space="preserve">ir nepažeistą </w:t>
      </w:r>
      <w:r w:rsidRPr="008863E8">
        <w:rPr>
          <w:rFonts w:asciiTheme="minorHAnsi" w:hAnsiTheme="minorHAnsi" w:cstheme="minorHAnsi"/>
          <w:bCs/>
          <w:sz w:val="22"/>
          <w:szCs w:val="22"/>
          <w:lang w:val="lt-LT"/>
        </w:rPr>
        <w:t>kūdikio odą</w:t>
      </w:r>
      <w:r>
        <w:rPr>
          <w:rFonts w:asciiTheme="minorHAnsi" w:hAnsiTheme="minorHAnsi" w:cstheme="minorHAnsi"/>
          <w:bCs/>
          <w:sz w:val="22"/>
          <w:szCs w:val="22"/>
          <w:lang w:val="lt-LT"/>
        </w:rPr>
        <w:t>,</w:t>
      </w:r>
      <w:r w:rsidRPr="008863E8">
        <w:rPr>
          <w:rFonts w:asciiTheme="minorHAnsi" w:hAnsiTheme="minorHAnsi" w:cstheme="minorHAnsi"/>
          <w:bCs/>
          <w:sz w:val="22"/>
          <w:szCs w:val="22"/>
          <w:lang w:val="lt-LT"/>
        </w:rPr>
        <w:t xml:space="preserve"> itin svarbu, kad sauskelnės būtų pagamintos tik iš kokybiškų medžiagų, o</w:t>
      </w:r>
      <w:r>
        <w:rPr>
          <w:rFonts w:asciiTheme="minorHAnsi" w:hAnsiTheme="minorHAnsi" w:cstheme="minorHAnsi"/>
          <w:bCs/>
          <w:sz w:val="22"/>
          <w:szCs w:val="22"/>
          <w:lang w:val="lt-LT"/>
        </w:rPr>
        <w:t xml:space="preserve"> jų pluoštas būtų kuo plonesnis</w:t>
      </w:r>
      <w:r w:rsidRPr="008863E8">
        <w:rPr>
          <w:rFonts w:asciiTheme="minorHAnsi" w:hAnsiTheme="minorHAnsi" w:cstheme="minorHAnsi"/>
          <w:bCs/>
          <w:sz w:val="22"/>
          <w:szCs w:val="22"/>
          <w:lang w:val="lt-LT"/>
        </w:rPr>
        <w:t xml:space="preserve">. </w:t>
      </w:r>
    </w:p>
    <w:p w14:paraId="1AD8B4D2" w14:textId="77777777" w:rsidR="008863E8" w:rsidRPr="008863E8" w:rsidRDefault="008863E8" w:rsidP="008863E8">
      <w:pPr>
        <w:jc w:val="both"/>
        <w:rPr>
          <w:rFonts w:asciiTheme="minorHAnsi" w:hAnsiTheme="minorHAnsi" w:cstheme="minorHAnsi"/>
          <w:bCs/>
          <w:sz w:val="22"/>
          <w:szCs w:val="22"/>
          <w:lang w:val="lt-LT"/>
        </w:rPr>
      </w:pPr>
    </w:p>
    <w:p w14:paraId="3EACDC78" w14:textId="6FCA63D5" w:rsidR="008863E8"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„Orui pralaidžios, iš aukštos kokybės medžiagų pagamintos sauskelnės leidžia kūdikiui išlikti sausam ilgesnį laiką, taip pat apsaugo</w:t>
      </w:r>
      <w:r>
        <w:rPr>
          <w:rFonts w:asciiTheme="minorHAnsi" w:hAnsiTheme="minorHAnsi" w:cstheme="minorHAnsi"/>
          <w:bCs/>
          <w:sz w:val="22"/>
          <w:szCs w:val="22"/>
          <w:lang w:val="lt-LT"/>
        </w:rPr>
        <w:t xml:space="preserve"> ir taip jautrią jo</w:t>
      </w:r>
      <w:r w:rsidRPr="008863E8">
        <w:rPr>
          <w:rFonts w:asciiTheme="minorHAnsi" w:hAnsiTheme="minorHAnsi" w:cstheme="minorHAnsi"/>
          <w:bCs/>
          <w:sz w:val="22"/>
          <w:szCs w:val="22"/>
          <w:lang w:val="lt-LT"/>
        </w:rPr>
        <w:t xml:space="preserve"> od</w:t>
      </w:r>
      <w:r>
        <w:rPr>
          <w:rFonts w:asciiTheme="minorHAnsi" w:hAnsiTheme="minorHAnsi" w:cstheme="minorHAnsi"/>
          <w:bCs/>
          <w:sz w:val="22"/>
          <w:szCs w:val="22"/>
          <w:lang w:val="lt-LT"/>
        </w:rPr>
        <w:t>elę</w:t>
      </w:r>
      <w:r w:rsidRPr="008863E8">
        <w:rPr>
          <w:rFonts w:asciiTheme="minorHAnsi" w:hAnsiTheme="minorHAnsi" w:cstheme="minorHAnsi"/>
          <w:bCs/>
          <w:sz w:val="22"/>
          <w:szCs w:val="22"/>
          <w:lang w:val="lt-LT"/>
        </w:rPr>
        <w:t xml:space="preserve"> nuo įšutimo, sudirginimų. </w:t>
      </w:r>
      <w:r>
        <w:rPr>
          <w:rFonts w:asciiTheme="minorHAnsi" w:hAnsiTheme="minorHAnsi" w:cstheme="minorHAnsi"/>
          <w:bCs/>
          <w:sz w:val="22"/>
          <w:szCs w:val="22"/>
          <w:lang w:val="lt-LT"/>
        </w:rPr>
        <w:t>S</w:t>
      </w:r>
      <w:r w:rsidRPr="008863E8">
        <w:rPr>
          <w:rFonts w:asciiTheme="minorHAnsi" w:hAnsiTheme="minorHAnsi" w:cstheme="minorHAnsi"/>
          <w:bCs/>
          <w:sz w:val="22"/>
          <w:szCs w:val="22"/>
          <w:lang w:val="lt-LT"/>
        </w:rPr>
        <w:t>auskelnes rekomenduojama pirkti tik žinomose parduotuvėse arba vaistinėse, rinktis patikimų gamintojų prekių ženklus, kurie turi kokybės ar ekologinius ženklus bei sertifikatus“, – pažymi akušerė.</w:t>
      </w:r>
    </w:p>
    <w:p w14:paraId="5D3A2635" w14:textId="77777777" w:rsidR="008863E8" w:rsidRPr="008863E8" w:rsidRDefault="008863E8" w:rsidP="008863E8">
      <w:pPr>
        <w:jc w:val="both"/>
        <w:rPr>
          <w:rFonts w:asciiTheme="minorHAnsi" w:hAnsiTheme="minorHAnsi" w:cstheme="minorHAnsi"/>
          <w:bCs/>
          <w:sz w:val="22"/>
          <w:szCs w:val="22"/>
          <w:lang w:val="lt-LT"/>
        </w:rPr>
      </w:pPr>
    </w:p>
    <w:p w14:paraId="0892C196" w14:textId="7E3CE8AA" w:rsidR="008863E8" w:rsidRP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sz w:val="22"/>
          <w:szCs w:val="22"/>
          <w:lang w:val="lt-LT"/>
        </w:rPr>
        <w:t>J. Šležienė</w:t>
      </w:r>
      <w:r w:rsidR="00192489">
        <w:rPr>
          <w:rFonts w:asciiTheme="minorHAnsi" w:hAnsiTheme="minorHAnsi" w:cstheme="minorBidi"/>
          <w:sz w:val="22"/>
          <w:szCs w:val="22"/>
          <w:lang w:val="lt-LT"/>
        </w:rPr>
        <w:t>s teigimu, a</w:t>
      </w:r>
      <w:r w:rsidR="0077358B" w:rsidRPr="64D7F922">
        <w:rPr>
          <w:rFonts w:asciiTheme="minorHAnsi" w:hAnsiTheme="minorHAnsi" w:cstheme="minorBidi"/>
          <w:sz w:val="22"/>
          <w:szCs w:val="22"/>
          <w:lang w:val="lt-LT"/>
        </w:rPr>
        <w:t>tnaujintos</w:t>
      </w:r>
      <w:r w:rsidRPr="64D7F922">
        <w:rPr>
          <w:rFonts w:asciiTheme="minorHAnsi" w:hAnsiTheme="minorHAnsi" w:cstheme="minorBidi"/>
          <w:sz w:val="22"/>
          <w:szCs w:val="22"/>
          <w:lang w:val="lt-LT"/>
        </w:rPr>
        <w:t xml:space="preserve"> „Lupilu“ prekių ženklo sauskelnės, kurių tėveliai gali įsigyti prekybos tinkle „Lidl“, yra </w:t>
      </w:r>
      <w:r w:rsidR="0077358B" w:rsidRPr="64D7F922">
        <w:rPr>
          <w:rFonts w:asciiTheme="minorHAnsi" w:hAnsiTheme="minorHAnsi" w:cstheme="minorBidi"/>
          <w:sz w:val="22"/>
          <w:szCs w:val="22"/>
          <w:lang w:val="lt-LT"/>
        </w:rPr>
        <w:t>dar minkštesnės</w:t>
      </w:r>
      <w:r w:rsidRPr="64D7F922">
        <w:rPr>
          <w:rFonts w:asciiTheme="minorHAnsi" w:hAnsiTheme="minorHAnsi" w:cstheme="minorBidi"/>
          <w:sz w:val="22"/>
          <w:szCs w:val="22"/>
          <w:lang w:val="lt-LT"/>
        </w:rPr>
        <w:t xml:space="preserve"> ir pralaidžios orui</w:t>
      </w:r>
      <w:r w:rsidR="0077358B" w:rsidRPr="64D7F922">
        <w:rPr>
          <w:rFonts w:asciiTheme="minorHAnsi" w:hAnsiTheme="minorHAnsi" w:cstheme="minorBidi"/>
          <w:sz w:val="22"/>
          <w:szCs w:val="22"/>
          <w:lang w:val="lt-LT"/>
        </w:rPr>
        <w:t>. Jos taip pat yra</w:t>
      </w:r>
      <w:r w:rsidRPr="64D7F922">
        <w:rPr>
          <w:rFonts w:asciiTheme="minorHAnsi" w:hAnsiTheme="minorHAnsi" w:cstheme="minorBidi"/>
          <w:sz w:val="22"/>
          <w:szCs w:val="22"/>
          <w:lang w:val="lt-LT"/>
        </w:rPr>
        <w:t xml:space="preserve"> paženklintos FSC MIX ir „Dermatest“ sertifikatais. </w:t>
      </w:r>
    </w:p>
    <w:p w14:paraId="545F0B1C" w14:textId="77777777" w:rsidR="008863E8" w:rsidRPr="008863E8" w:rsidRDefault="008863E8" w:rsidP="008863E8">
      <w:pPr>
        <w:jc w:val="both"/>
        <w:rPr>
          <w:rFonts w:asciiTheme="minorHAnsi" w:hAnsiTheme="minorHAnsi" w:cstheme="minorHAnsi"/>
          <w:bCs/>
          <w:sz w:val="22"/>
          <w:szCs w:val="22"/>
          <w:lang w:val="lt-LT"/>
        </w:rPr>
      </w:pPr>
    </w:p>
    <w:p w14:paraId="011950BE" w14:textId="095B4D2C" w:rsidR="008863E8" w:rsidRPr="008863E8" w:rsidRDefault="008863E8" w:rsidP="64D7F922">
      <w:pPr>
        <w:jc w:val="both"/>
        <w:rPr>
          <w:rFonts w:asciiTheme="minorHAnsi" w:hAnsiTheme="minorHAnsi" w:cstheme="minorBidi"/>
          <w:sz w:val="22"/>
          <w:szCs w:val="22"/>
          <w:lang w:val="lt-LT"/>
        </w:rPr>
      </w:pPr>
      <w:r w:rsidRPr="64D7F922">
        <w:rPr>
          <w:rFonts w:asciiTheme="minorHAnsi" w:hAnsiTheme="minorHAnsi" w:cstheme="minorBidi"/>
          <w:sz w:val="22"/>
          <w:szCs w:val="22"/>
          <w:lang w:val="lt-LT"/>
        </w:rPr>
        <w:lastRenderedPageBreak/>
        <w:t>„Suprantama, kad sauskelnės privalo būti nedirginančios vaikelio odos ir kaip įmanoma draugiškesnės aplinkai, todėl „Lupilu“ prekių ženklo sauskelnių kokybe rūpinamės išskirtinai. Tai įrodo ir jų turimi sertifikatai. FSC MIX ženklas patvirtina, kad sauskelnių sudėtyje esantis pluoštas yra išgautas iš tvaresnių šaltinių. „Dermatest“ spaudas žymi, kad dermatologinis sauskelnių saugumas buvo patikrintas ir patvirtintas tarptautinio mokslinių tyrimų instituto „Dermatest GmbH“, – teigia „Lidl Lietuva“ pirkimų skyriaus vadovė.</w:t>
      </w:r>
    </w:p>
    <w:p w14:paraId="4B5D379A" w14:textId="77777777" w:rsidR="008863E8" w:rsidRPr="008863E8" w:rsidRDefault="008863E8" w:rsidP="008863E8">
      <w:pPr>
        <w:jc w:val="both"/>
        <w:rPr>
          <w:rFonts w:asciiTheme="minorHAnsi" w:hAnsiTheme="minorHAnsi" w:cstheme="minorHAnsi"/>
          <w:b/>
          <w:bCs/>
          <w:sz w:val="22"/>
          <w:szCs w:val="22"/>
          <w:lang w:val="lt-LT"/>
        </w:rPr>
      </w:pPr>
    </w:p>
    <w:p w14:paraId="433B33CF" w14:textId="77777777" w:rsidR="008863E8" w:rsidRDefault="008863E8" w:rsidP="008863E8">
      <w:pPr>
        <w:jc w:val="both"/>
        <w:rPr>
          <w:rFonts w:asciiTheme="minorHAnsi" w:hAnsiTheme="minorHAnsi" w:cstheme="minorHAnsi"/>
          <w:b/>
          <w:bCs/>
          <w:sz w:val="22"/>
          <w:szCs w:val="22"/>
          <w:lang w:val="lt-LT"/>
        </w:rPr>
      </w:pPr>
      <w:r w:rsidRPr="008863E8">
        <w:rPr>
          <w:rFonts w:asciiTheme="minorHAnsi" w:hAnsiTheme="minorHAnsi" w:cstheme="minorHAnsi"/>
          <w:b/>
          <w:bCs/>
          <w:sz w:val="22"/>
          <w:szCs w:val="22"/>
          <w:lang w:val="lt-LT"/>
        </w:rPr>
        <w:t>Vaikelį turėtų apgaubti tobulai</w:t>
      </w:r>
    </w:p>
    <w:p w14:paraId="244D7A65" w14:textId="77777777" w:rsidR="008863E8" w:rsidRPr="008863E8" w:rsidRDefault="008863E8" w:rsidP="008863E8">
      <w:pPr>
        <w:jc w:val="both"/>
        <w:rPr>
          <w:rFonts w:asciiTheme="minorHAnsi" w:hAnsiTheme="minorHAnsi" w:cstheme="minorHAnsi"/>
          <w:b/>
          <w:bCs/>
          <w:sz w:val="22"/>
          <w:szCs w:val="22"/>
          <w:lang w:val="lt-LT"/>
        </w:rPr>
      </w:pPr>
    </w:p>
    <w:p w14:paraId="513F5B2D" w14:textId="0EAC42F7" w:rsidR="008863E8"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 xml:space="preserve">I. Girdvainienės teigimu, sauskelnių patogumas ir tinkamas dydis </w:t>
      </w:r>
      <w:r>
        <w:rPr>
          <w:rFonts w:asciiTheme="minorHAnsi" w:hAnsiTheme="minorHAnsi" w:cstheme="minorHAnsi"/>
          <w:bCs/>
          <w:sz w:val="22"/>
          <w:szCs w:val="22"/>
          <w:lang w:val="lt-LT"/>
        </w:rPr>
        <w:t xml:space="preserve">taip pat </w:t>
      </w:r>
      <w:r w:rsidRPr="008863E8">
        <w:rPr>
          <w:rFonts w:asciiTheme="minorHAnsi" w:hAnsiTheme="minorHAnsi" w:cstheme="minorHAnsi"/>
          <w:bCs/>
          <w:sz w:val="22"/>
          <w:szCs w:val="22"/>
          <w:lang w:val="lt-LT"/>
        </w:rPr>
        <w:t xml:space="preserve">yra ypatingai svarbus kūdikiams, nes sauskelnės turi netrukdyti stambiosios vaikų motorikos raidai. Jas rekomenduojama rinktis pagal kūdikio ūgį ir svorį. </w:t>
      </w:r>
    </w:p>
    <w:p w14:paraId="103BE5AB" w14:textId="77777777" w:rsidR="008863E8" w:rsidRPr="008863E8" w:rsidRDefault="008863E8" w:rsidP="008863E8">
      <w:pPr>
        <w:jc w:val="both"/>
        <w:rPr>
          <w:rFonts w:asciiTheme="minorHAnsi" w:hAnsiTheme="minorHAnsi" w:cstheme="minorHAnsi"/>
          <w:bCs/>
          <w:sz w:val="22"/>
          <w:szCs w:val="22"/>
          <w:lang w:val="lt-LT"/>
        </w:rPr>
      </w:pPr>
    </w:p>
    <w:p w14:paraId="06999D86" w14:textId="4D0C9055" w:rsidR="008863E8"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„Sauskelnės turėtų būti itin plonos ir patogios dėvėti – tarsi antra oda</w:t>
      </w:r>
      <w:r>
        <w:rPr>
          <w:rFonts w:asciiTheme="minorHAnsi" w:hAnsiTheme="minorHAnsi" w:cstheme="minorHAnsi"/>
          <w:bCs/>
          <w:sz w:val="22"/>
          <w:szCs w:val="22"/>
          <w:lang w:val="lt-LT"/>
        </w:rPr>
        <w:t>, prisitaikanti prie vaiko kūno</w:t>
      </w:r>
      <w:r w:rsidRPr="008863E8">
        <w:rPr>
          <w:rFonts w:asciiTheme="minorHAnsi" w:hAnsiTheme="minorHAnsi" w:cstheme="minorHAnsi"/>
          <w:bCs/>
          <w:sz w:val="22"/>
          <w:szCs w:val="22"/>
          <w:lang w:val="lt-LT"/>
        </w:rPr>
        <w:t>. Įsitikinkite, kad elastiniai užsegimo krašteliai nespaudžia vaiko pilvuko, o tamprus apsauginės dalies kraštelis nevaržo judesių.</w:t>
      </w:r>
    </w:p>
    <w:p w14:paraId="522AF0A7" w14:textId="77777777" w:rsidR="008863E8" w:rsidRPr="008863E8" w:rsidRDefault="008863E8" w:rsidP="008863E8">
      <w:pPr>
        <w:jc w:val="both"/>
        <w:rPr>
          <w:rFonts w:asciiTheme="minorHAnsi" w:hAnsiTheme="minorHAnsi" w:cstheme="minorHAnsi"/>
          <w:bCs/>
          <w:sz w:val="22"/>
          <w:szCs w:val="22"/>
          <w:lang w:val="lt-LT"/>
        </w:rPr>
      </w:pPr>
    </w:p>
    <w:p w14:paraId="24BCC56B" w14:textId="336800A7" w:rsidR="00D53E74" w:rsidRPr="008863E8" w:rsidRDefault="008863E8" w:rsidP="008863E8">
      <w:pPr>
        <w:jc w:val="both"/>
        <w:rPr>
          <w:rFonts w:asciiTheme="minorHAnsi" w:hAnsiTheme="minorHAnsi" w:cstheme="minorHAnsi"/>
          <w:bCs/>
          <w:sz w:val="22"/>
          <w:szCs w:val="22"/>
          <w:lang w:val="lt-LT"/>
        </w:rPr>
      </w:pPr>
      <w:r w:rsidRPr="008863E8">
        <w:rPr>
          <w:rFonts w:asciiTheme="minorHAnsi" w:hAnsiTheme="minorHAnsi" w:cstheme="minorHAnsi"/>
          <w:bCs/>
          <w:sz w:val="22"/>
          <w:szCs w:val="22"/>
          <w:lang w:val="lt-LT"/>
        </w:rPr>
        <w:t xml:space="preserve">Taip pat </w:t>
      </w:r>
      <w:r>
        <w:rPr>
          <w:rFonts w:asciiTheme="minorHAnsi" w:hAnsiTheme="minorHAnsi" w:cstheme="minorHAnsi"/>
          <w:bCs/>
          <w:sz w:val="22"/>
          <w:szCs w:val="22"/>
          <w:lang w:val="lt-LT"/>
        </w:rPr>
        <w:t>jos neturėtų būti</w:t>
      </w:r>
      <w:r w:rsidRPr="008863E8">
        <w:rPr>
          <w:rFonts w:asciiTheme="minorHAnsi" w:hAnsiTheme="minorHAnsi" w:cstheme="minorHAnsi"/>
          <w:bCs/>
          <w:sz w:val="22"/>
          <w:szCs w:val="22"/>
          <w:lang w:val="lt-LT"/>
        </w:rPr>
        <w:t xml:space="preserve"> nei per didelės, nei per mažos. Jei sauskelnės bus per plačios – neišvengsite šlapių </w:t>
      </w:r>
      <w:r>
        <w:rPr>
          <w:rFonts w:asciiTheme="minorHAnsi" w:hAnsiTheme="minorHAnsi" w:cstheme="minorHAnsi"/>
          <w:bCs/>
          <w:sz w:val="22"/>
          <w:szCs w:val="22"/>
          <w:lang w:val="lt-LT"/>
        </w:rPr>
        <w:t>„</w:t>
      </w:r>
      <w:r w:rsidRPr="008863E8">
        <w:rPr>
          <w:rFonts w:asciiTheme="minorHAnsi" w:hAnsiTheme="minorHAnsi" w:cstheme="minorHAnsi"/>
          <w:bCs/>
          <w:sz w:val="22"/>
          <w:szCs w:val="22"/>
          <w:lang w:val="lt-LT"/>
        </w:rPr>
        <w:t>nelaimių</w:t>
      </w:r>
      <w:r>
        <w:rPr>
          <w:rFonts w:asciiTheme="minorHAnsi" w:hAnsiTheme="minorHAnsi" w:cstheme="minorHAnsi"/>
          <w:bCs/>
          <w:sz w:val="22"/>
          <w:szCs w:val="22"/>
          <w:lang w:val="lt-LT"/>
        </w:rPr>
        <w:t>“</w:t>
      </w:r>
      <w:r w:rsidRPr="008863E8">
        <w:rPr>
          <w:rFonts w:asciiTheme="minorHAnsi" w:hAnsiTheme="minorHAnsi" w:cstheme="minorHAnsi"/>
          <w:bCs/>
          <w:sz w:val="22"/>
          <w:szCs w:val="22"/>
          <w:lang w:val="lt-LT"/>
        </w:rPr>
        <w:t>, o jei per siauros – bus dirginama kūdikio oda, tai trukdys normaliam jo kūno augimui. Galiausiai, atradę jūsų kūdikiui tinkančias, patogias ir gerai s</w:t>
      </w:r>
      <w:r>
        <w:rPr>
          <w:rFonts w:asciiTheme="minorHAnsi" w:hAnsiTheme="minorHAnsi" w:cstheme="minorHAnsi"/>
          <w:bCs/>
          <w:sz w:val="22"/>
          <w:szCs w:val="22"/>
          <w:lang w:val="lt-LT"/>
        </w:rPr>
        <w:t>kystį sugeriančių sauskelnes – prie jų</w:t>
      </w:r>
      <w:r w:rsidRPr="008863E8">
        <w:rPr>
          <w:rFonts w:asciiTheme="minorHAnsi" w:hAnsiTheme="minorHAnsi" w:cstheme="minorHAnsi"/>
          <w:bCs/>
          <w:sz w:val="22"/>
          <w:szCs w:val="22"/>
          <w:lang w:val="lt-LT"/>
        </w:rPr>
        <w:t xml:space="preserve"> ir pasilikite, nes nei vaikeliai, nei jų oda – pokyčių dažniausiai nemėgsta“, – sako akušerė.</w:t>
      </w:r>
    </w:p>
    <w:p w14:paraId="1CF18D86" w14:textId="77777777" w:rsidR="002242A2" w:rsidRPr="002242A2" w:rsidRDefault="002242A2" w:rsidP="002242A2">
      <w:pPr>
        <w:jc w:val="both"/>
        <w:rPr>
          <w:rFonts w:asciiTheme="minorHAnsi" w:hAnsiTheme="minorHAnsi" w:cstheme="minorHAnsi"/>
          <w:bCs/>
          <w:sz w:val="22"/>
          <w:szCs w:val="22"/>
          <w:lang w:val="lt-LT"/>
        </w:rPr>
      </w:pPr>
    </w:p>
    <w:p w14:paraId="1FB73346" w14:textId="77777777" w:rsidR="00494D64" w:rsidRDefault="008E0FF3" w:rsidP="64D7F922">
      <w:pPr>
        <w:rPr>
          <w:rFonts w:ascii="Calibri" w:hAnsi="Calibri"/>
          <w:sz w:val="20"/>
          <w:szCs w:val="20"/>
          <w:lang w:val="lt-LT"/>
        </w:rPr>
      </w:pPr>
      <w:r w:rsidRPr="64D7F922">
        <w:rPr>
          <w:rFonts w:ascii="Calibri" w:hAnsi="Calibri"/>
          <w:b/>
          <w:bCs/>
          <w:sz w:val="20"/>
          <w:szCs w:val="20"/>
          <w:lang w:val="lt-LT"/>
        </w:rPr>
        <w:t>Daugiau informacijos:</w:t>
      </w:r>
      <w:r w:rsidRPr="00192489">
        <w:rPr>
          <w:lang w:val="lt-LT"/>
        </w:rPr>
        <w:br/>
      </w:r>
      <w:r w:rsidR="00494D64" w:rsidRPr="64D7F922">
        <w:rPr>
          <w:rFonts w:ascii="Calibri" w:hAnsi="Calibri"/>
          <w:sz w:val="20"/>
          <w:szCs w:val="20"/>
          <w:lang w:val="lt-LT"/>
        </w:rPr>
        <w:t>Greta Cibulskaitė</w:t>
      </w:r>
    </w:p>
    <w:p w14:paraId="5236CB63" w14:textId="77777777" w:rsidR="00494D64" w:rsidRDefault="00494D64" w:rsidP="00494D64">
      <w:pPr>
        <w:rPr>
          <w:rFonts w:ascii="Calibri" w:hAnsi="Calibri"/>
          <w:bCs/>
          <w:sz w:val="20"/>
          <w:szCs w:val="20"/>
          <w:lang w:val="lt-LT"/>
        </w:rPr>
      </w:pPr>
      <w:r>
        <w:rPr>
          <w:rFonts w:ascii="Calibri" w:hAnsi="Calibri"/>
          <w:bCs/>
          <w:sz w:val="20"/>
          <w:szCs w:val="20"/>
          <w:lang w:val="lt-LT"/>
        </w:rPr>
        <w:t>Korporatyvinių reikalų ir komunikacijos departamentas</w:t>
      </w:r>
    </w:p>
    <w:p w14:paraId="1B256F55" w14:textId="77777777" w:rsidR="00494D64" w:rsidRDefault="00494D64" w:rsidP="00494D64">
      <w:pPr>
        <w:rPr>
          <w:rFonts w:ascii="Calibri" w:hAnsi="Calibri"/>
          <w:bCs/>
          <w:sz w:val="20"/>
          <w:szCs w:val="20"/>
          <w:lang w:val="lt-LT"/>
        </w:rPr>
      </w:pPr>
      <w:r>
        <w:rPr>
          <w:rFonts w:ascii="Calibri" w:hAnsi="Calibri"/>
          <w:bCs/>
          <w:sz w:val="20"/>
          <w:szCs w:val="20"/>
          <w:lang w:val="lt-LT"/>
        </w:rPr>
        <w:t xml:space="preserve">UAB „Lidl Lietuva“ </w:t>
      </w:r>
    </w:p>
    <w:p w14:paraId="062CC59B" w14:textId="77777777" w:rsidR="00494D64" w:rsidRDefault="00494D64" w:rsidP="00494D64">
      <w:pPr>
        <w:rPr>
          <w:rFonts w:ascii="Calibri" w:hAnsi="Calibri"/>
          <w:bCs/>
          <w:sz w:val="20"/>
          <w:szCs w:val="20"/>
          <w:lang w:val="lt-LT"/>
        </w:rPr>
      </w:pPr>
      <w:r>
        <w:rPr>
          <w:rFonts w:ascii="Calibri" w:hAnsi="Calibri"/>
          <w:bCs/>
          <w:sz w:val="20"/>
          <w:szCs w:val="20"/>
          <w:lang w:val="lt-LT"/>
        </w:rPr>
        <w:t>Tel. +370 5 250 3045, +370 662 02 236</w:t>
      </w:r>
    </w:p>
    <w:p w14:paraId="7EA587D9" w14:textId="77777777" w:rsidR="00494D64" w:rsidRDefault="00494D64" w:rsidP="00494D64">
      <w:pPr>
        <w:rPr>
          <w:rFonts w:ascii="Calibri" w:hAnsi="Calibri"/>
          <w:bCs/>
          <w:sz w:val="20"/>
          <w:szCs w:val="20"/>
          <w:lang w:val="lt-LT"/>
        </w:rPr>
      </w:pPr>
      <w:r>
        <w:rPr>
          <w:rFonts w:ascii="Calibri" w:hAnsi="Calibri"/>
          <w:bCs/>
          <w:sz w:val="20"/>
          <w:szCs w:val="20"/>
          <w:lang w:val="lt-LT"/>
        </w:rPr>
        <w:t>greta.cibulskaite@lidl.lt</w:t>
      </w:r>
    </w:p>
    <w:p w14:paraId="5A93C679" w14:textId="2F59870B" w:rsidR="00494D64" w:rsidRPr="002242A2" w:rsidRDefault="00494D64" w:rsidP="00494D64">
      <w:pPr>
        <w:rPr>
          <w:rFonts w:ascii="Calibri" w:hAnsi="Calibri"/>
          <w:bCs/>
          <w:sz w:val="20"/>
          <w:szCs w:val="20"/>
          <w:lang w:val="lt-LT"/>
        </w:rPr>
      </w:pPr>
    </w:p>
    <w:p w14:paraId="4F41B4C9" w14:textId="2E117141" w:rsidR="00365615" w:rsidRPr="002242A2" w:rsidRDefault="00365615" w:rsidP="006F57DB">
      <w:pPr>
        <w:jc w:val="both"/>
        <w:rPr>
          <w:rFonts w:ascii="Calibri" w:hAnsi="Calibri"/>
          <w:bCs/>
          <w:sz w:val="20"/>
          <w:szCs w:val="20"/>
          <w:lang w:val="lt-LT"/>
        </w:rPr>
      </w:pPr>
    </w:p>
    <w:sectPr w:rsidR="00365615" w:rsidRPr="002242A2"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C01C" w14:textId="77777777" w:rsidR="003E1E83" w:rsidRDefault="003E1E83">
      <w:r>
        <w:separator/>
      </w:r>
    </w:p>
  </w:endnote>
  <w:endnote w:type="continuationSeparator" w:id="0">
    <w:p w14:paraId="6A389ED6" w14:textId="77777777" w:rsidR="003E1E83" w:rsidRDefault="003E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F8180" w14:textId="77777777" w:rsidR="003E1E83" w:rsidRDefault="003E1E83">
      <w:r>
        <w:separator/>
      </w:r>
    </w:p>
  </w:footnote>
  <w:footnote w:type="continuationSeparator" w:id="0">
    <w:p w14:paraId="331CD555" w14:textId="77777777" w:rsidR="003E1E83" w:rsidRDefault="003E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de-DE" w:vendorID="64" w:dllVersion="0" w:nlCheck="1" w:checkStyle="0"/>
  <w:activeWritingStyle w:appName="MSWord" w:lang="en-US"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2489"/>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E1E83"/>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94D64"/>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14A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35C"/>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7358B"/>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34B5"/>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37C7B"/>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B64"/>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599"/>
    <w:rsid w:val="00F5580F"/>
    <w:rsid w:val="00F56A3C"/>
    <w:rsid w:val="00F5722F"/>
    <w:rsid w:val="00F57FFD"/>
    <w:rsid w:val="00F60891"/>
    <w:rsid w:val="00F65250"/>
    <w:rsid w:val="00F660B4"/>
    <w:rsid w:val="00F67317"/>
    <w:rsid w:val="00F7151E"/>
    <w:rsid w:val="00F7508A"/>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12FA0412"/>
    <w:rsid w:val="3B63EAB3"/>
    <w:rsid w:val="64D7F922"/>
    <w:rsid w:val="71797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031B9F9E-A25C-4186-81C0-4A2DC7C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3C51A-3E48-45A5-A288-603993408BF6}">
  <ds:schemaRefs>
    <ds:schemaRef ds:uri="http://schemas.openxmlformats.org/officeDocument/2006/bibliography"/>
  </ds:schemaRefs>
</ds:datastoreItem>
</file>

<file path=customXml/itemProps2.xml><?xml version="1.0" encoding="utf-8"?>
<ds:datastoreItem xmlns:ds="http://schemas.openxmlformats.org/officeDocument/2006/customXml" ds:itemID="{77F00367-E13E-4E0C-A44B-92F926D7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3AAFB-255D-4B01-9D19-AF3991E7E8F4}">
  <ds:schemaRefs>
    <ds:schemaRef ds:uri="http://schemas.microsoft.com/sharepoint/v3/contenttype/forms"/>
  </ds:schemaRefs>
</ds:datastoreItem>
</file>

<file path=customXml/itemProps4.xml><?xml version="1.0" encoding="utf-8"?>
<ds:datastoreItem xmlns:ds="http://schemas.openxmlformats.org/officeDocument/2006/customXml" ds:itemID="{107DD4E2-1A06-4145-AA59-512836C47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2968</Words>
  <Characters>1693</Characters>
  <Application>Microsoft Office Word</Application>
  <DocSecurity>0</DocSecurity>
  <Lines>14</Lines>
  <Paragraphs>9</Paragraphs>
  <ScaleCrop>false</ScaleCrop>
  <Company>LIDL Stiftung &amp; Co. KG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2021-03-25T10:17:00Z</dcterms:created>
  <dcterms:modified xsi:type="dcterms:W3CDTF">2021-03-30T15:18:00Z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